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CF5616" w:rsidRPr="002836CE" w:rsidRDefault="00463965" w:rsidP="00CF5616">
      <w:pPr>
        <w:spacing w:line="276" w:lineRule="auto"/>
        <w:ind w:right="-557"/>
        <w:rPr>
          <w:b/>
          <w:bCs/>
          <w:sz w:val="22"/>
          <w:szCs w:val="22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63965" w:rsidRPr="002836CE" w:rsidRDefault="00CF5616" w:rsidP="00CF5616">
      <w:pPr>
        <w:spacing w:line="276" w:lineRule="auto"/>
        <w:ind w:right="-557"/>
        <w:rPr>
          <w:b/>
          <w:bCs/>
          <w:sz w:val="22"/>
          <w:szCs w:val="22"/>
        </w:rPr>
      </w:pPr>
      <w:r w:rsidRPr="002836CE">
        <w:rPr>
          <w:b/>
          <w:bCs/>
          <w:sz w:val="22"/>
          <w:szCs w:val="22"/>
        </w:rPr>
        <w:t>1.</w:t>
      </w:r>
      <w:r w:rsidR="008D1C05" w:rsidRPr="002836CE">
        <w:rPr>
          <w:b/>
          <w:bCs/>
          <w:sz w:val="22"/>
          <w:szCs w:val="22"/>
        </w:rPr>
        <w:t xml:space="preserve"> </w:t>
      </w:r>
      <w:r w:rsidR="007C218E" w:rsidRPr="002836CE">
        <w:rPr>
          <w:b/>
          <w:bCs/>
          <w:sz w:val="22"/>
          <w:szCs w:val="22"/>
        </w:rPr>
        <w:t xml:space="preserve"> </w:t>
      </w:r>
      <w:r w:rsidR="00463965" w:rsidRPr="002836CE">
        <w:rPr>
          <w:b/>
          <w:bCs/>
          <w:sz w:val="22"/>
          <w:szCs w:val="22"/>
        </w:rPr>
        <w:t>Autoritatea contractantă</w:t>
      </w:r>
      <w:r w:rsidR="00463965" w:rsidRPr="002836CE">
        <w:rPr>
          <w:bCs/>
          <w:sz w:val="22"/>
          <w:szCs w:val="22"/>
        </w:rPr>
        <w:t>:</w:t>
      </w:r>
      <w:r w:rsidR="00463965" w:rsidRPr="002836CE">
        <w:rPr>
          <w:sz w:val="22"/>
          <w:szCs w:val="22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2836CE">
        <w:rPr>
          <w:b/>
          <w:sz w:val="22"/>
          <w:szCs w:val="22"/>
        </w:rPr>
        <w:t xml:space="preserve">achiziție directă offline </w:t>
      </w:r>
      <w:r w:rsidR="00463965" w:rsidRPr="002836CE">
        <w:rPr>
          <w:sz w:val="22"/>
          <w:szCs w:val="22"/>
        </w:rPr>
        <w:t>pentru atribuirea</w:t>
      </w:r>
      <w:r w:rsidR="008D1C05" w:rsidRPr="002836CE">
        <w:rPr>
          <w:sz w:val="22"/>
          <w:szCs w:val="22"/>
        </w:rPr>
        <w:t xml:space="preserve"> </w:t>
      </w:r>
      <w:r w:rsidR="00463965" w:rsidRPr="002836CE">
        <w:rPr>
          <w:sz w:val="22"/>
          <w:szCs w:val="22"/>
        </w:rPr>
        <w:t>contractului</w:t>
      </w:r>
      <w:r w:rsidR="001E2176" w:rsidRPr="002836CE">
        <w:rPr>
          <w:sz w:val="22"/>
          <w:szCs w:val="22"/>
        </w:rPr>
        <w:t xml:space="preserve"> </w:t>
      </w:r>
      <w:r w:rsidR="00463965" w:rsidRPr="002836CE">
        <w:rPr>
          <w:sz w:val="22"/>
          <w:szCs w:val="22"/>
        </w:rPr>
        <w:t xml:space="preserve">având ca obiect </w:t>
      </w:r>
      <w:r w:rsidR="004F3AC3" w:rsidRPr="002836CE">
        <w:rPr>
          <w:b/>
          <w:i/>
          <w:sz w:val="22"/>
          <w:szCs w:val="22"/>
        </w:rPr>
        <w:t xml:space="preserve">„Lucrări de </w:t>
      </w:r>
      <w:r w:rsidR="00510147" w:rsidRPr="002836CE">
        <w:rPr>
          <w:b/>
          <w:i/>
          <w:sz w:val="22"/>
          <w:szCs w:val="22"/>
        </w:rPr>
        <w:t xml:space="preserve">reparații </w:t>
      </w:r>
      <w:r w:rsidR="009454CF" w:rsidRPr="002836CE">
        <w:rPr>
          <w:b/>
          <w:i/>
          <w:sz w:val="22"/>
          <w:szCs w:val="22"/>
        </w:rPr>
        <w:t>curente si igienizari pavilioane centru</w:t>
      </w:r>
      <w:r w:rsidR="00510147" w:rsidRPr="002836CE">
        <w:rPr>
          <w:b/>
          <w:i/>
          <w:sz w:val="22"/>
          <w:szCs w:val="22"/>
        </w:rPr>
        <w:t xml:space="preserve"> </w:t>
      </w:r>
      <w:r w:rsidR="004F3AC3" w:rsidRPr="002836CE">
        <w:rPr>
          <w:b/>
          <w:i/>
          <w:sz w:val="22"/>
          <w:szCs w:val="22"/>
        </w:rPr>
        <w:t xml:space="preserve">” </w:t>
      </w:r>
      <w:r w:rsidR="00510147" w:rsidRPr="002836CE">
        <w:rPr>
          <w:b/>
          <w:i/>
          <w:sz w:val="22"/>
          <w:szCs w:val="22"/>
        </w:rPr>
        <w:t>.</w:t>
      </w:r>
    </w:p>
    <w:p w:rsidR="00F36565" w:rsidRPr="002836CE" w:rsidRDefault="00242745" w:rsidP="00510147">
      <w:pPr>
        <w:spacing w:before="120" w:after="120" w:line="360" w:lineRule="auto"/>
        <w:ind w:right="-1"/>
        <w:jc w:val="both"/>
        <w:rPr>
          <w:sz w:val="22"/>
          <w:szCs w:val="22"/>
        </w:rPr>
      </w:pPr>
      <w:r w:rsidRPr="002836CE">
        <w:rPr>
          <w:b/>
          <w:sz w:val="22"/>
          <w:szCs w:val="22"/>
        </w:rPr>
        <w:t>2. Valoarea totală estimată (fără</w:t>
      </w:r>
      <w:r w:rsidR="004377BA" w:rsidRPr="002836CE">
        <w:rPr>
          <w:b/>
          <w:sz w:val="22"/>
          <w:szCs w:val="22"/>
        </w:rPr>
        <w:t xml:space="preserve"> </w:t>
      </w:r>
      <w:r w:rsidRPr="002836CE">
        <w:rPr>
          <w:b/>
          <w:sz w:val="22"/>
          <w:szCs w:val="22"/>
        </w:rPr>
        <w:t>TVA)</w:t>
      </w:r>
      <w:r w:rsidRPr="002836CE">
        <w:rPr>
          <w:b/>
          <w:sz w:val="22"/>
          <w:szCs w:val="22"/>
          <w:lang w:val="en-US"/>
        </w:rPr>
        <w:t xml:space="preserve">: </w:t>
      </w:r>
      <w:r w:rsidR="009454CF" w:rsidRPr="002836CE">
        <w:rPr>
          <w:b/>
          <w:sz w:val="22"/>
          <w:szCs w:val="22"/>
          <w:lang w:val="en-US"/>
        </w:rPr>
        <w:t>3</w:t>
      </w:r>
      <w:r w:rsidR="004377BA" w:rsidRPr="002836CE">
        <w:rPr>
          <w:b/>
          <w:sz w:val="22"/>
          <w:szCs w:val="22"/>
          <w:lang w:val="en-US"/>
        </w:rPr>
        <w:t>10.924,37</w:t>
      </w:r>
      <w:r w:rsidRPr="002836CE">
        <w:rPr>
          <w:b/>
          <w:sz w:val="22"/>
          <w:szCs w:val="22"/>
          <w:lang w:val="en-US"/>
        </w:rPr>
        <w:t xml:space="preserve"> lei</w:t>
      </w:r>
      <w:r w:rsidR="00510147" w:rsidRPr="002836CE">
        <w:rPr>
          <w:b/>
          <w:sz w:val="22"/>
          <w:szCs w:val="22"/>
          <w:lang w:val="en-US"/>
        </w:rPr>
        <w:t>.</w:t>
      </w:r>
      <w:r w:rsidRPr="002836CE">
        <w:rPr>
          <w:b/>
          <w:sz w:val="22"/>
          <w:szCs w:val="22"/>
          <w:lang w:val="en-US"/>
        </w:rPr>
        <w:t xml:space="preserve"> </w:t>
      </w:r>
    </w:p>
    <w:p w:rsidR="006F30BB" w:rsidRPr="002836CE" w:rsidRDefault="00242745" w:rsidP="006F30BB">
      <w:pPr>
        <w:spacing w:before="120" w:after="120"/>
        <w:ind w:right="-1"/>
        <w:jc w:val="both"/>
        <w:rPr>
          <w:sz w:val="22"/>
          <w:szCs w:val="22"/>
        </w:rPr>
      </w:pPr>
      <w:r w:rsidRPr="002836CE">
        <w:rPr>
          <w:b/>
          <w:bCs/>
          <w:sz w:val="22"/>
          <w:szCs w:val="22"/>
        </w:rPr>
        <w:t>3</w:t>
      </w:r>
      <w:r w:rsidR="00CF5616" w:rsidRPr="002836CE">
        <w:rPr>
          <w:b/>
          <w:bCs/>
          <w:sz w:val="22"/>
          <w:szCs w:val="22"/>
        </w:rPr>
        <w:t xml:space="preserve">. </w:t>
      </w:r>
      <w:r w:rsidR="00463965" w:rsidRPr="002836CE">
        <w:rPr>
          <w:b/>
          <w:bCs/>
          <w:sz w:val="22"/>
          <w:szCs w:val="22"/>
        </w:rPr>
        <w:t>Sursa de finanţare</w:t>
      </w:r>
      <w:r w:rsidR="00463965" w:rsidRPr="002836CE">
        <w:rPr>
          <w:bCs/>
          <w:sz w:val="22"/>
          <w:szCs w:val="22"/>
        </w:rPr>
        <w:t>:</w:t>
      </w:r>
      <w:r w:rsidR="00463965" w:rsidRPr="002836CE">
        <w:rPr>
          <w:sz w:val="22"/>
          <w:szCs w:val="22"/>
        </w:rPr>
        <w:t xml:space="preserve"> Bugetul local.</w:t>
      </w:r>
    </w:p>
    <w:p w:rsidR="007C218E" w:rsidRPr="002836CE" w:rsidRDefault="00242745" w:rsidP="006F30BB">
      <w:pPr>
        <w:spacing w:before="120" w:after="120"/>
        <w:ind w:right="-1"/>
        <w:jc w:val="both"/>
        <w:rPr>
          <w:bCs/>
          <w:sz w:val="22"/>
          <w:szCs w:val="22"/>
        </w:rPr>
      </w:pPr>
      <w:r w:rsidRPr="002836CE">
        <w:rPr>
          <w:b/>
          <w:sz w:val="22"/>
          <w:szCs w:val="22"/>
        </w:rPr>
        <w:t>4</w:t>
      </w:r>
      <w:r w:rsidR="00463965" w:rsidRPr="002836CE">
        <w:rPr>
          <w:b/>
          <w:sz w:val="22"/>
          <w:szCs w:val="22"/>
        </w:rPr>
        <w:t>.  Modalitatea de atribuire</w:t>
      </w:r>
      <w:r w:rsidR="007C218E" w:rsidRPr="002836CE">
        <w:rPr>
          <w:b/>
          <w:sz w:val="22"/>
          <w:szCs w:val="22"/>
        </w:rPr>
        <w:t xml:space="preserve"> </w:t>
      </w:r>
      <w:r w:rsidR="00463965" w:rsidRPr="002836CE">
        <w:rPr>
          <w:bCs/>
          <w:sz w:val="22"/>
          <w:szCs w:val="22"/>
        </w:rPr>
        <w:t xml:space="preserve">are ca temei legal </w:t>
      </w:r>
      <w:r w:rsidR="002D1FFA" w:rsidRPr="002836CE">
        <w:rPr>
          <w:bCs/>
          <w:sz w:val="22"/>
          <w:szCs w:val="22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2836CE">
        <w:rPr>
          <w:bCs/>
          <w:sz w:val="22"/>
          <w:szCs w:val="22"/>
        </w:rPr>
        <w:t xml:space="preserve"> referitoare la atribuirea contractului de achiziție publică/acordului cadru din Legea nr. 98 privind achizițiile publice.</w:t>
      </w:r>
    </w:p>
    <w:p w:rsidR="00C722F0" w:rsidRDefault="00C722F0" w:rsidP="004E625A">
      <w:pPr>
        <w:ind w:firstLine="720"/>
        <w:jc w:val="both"/>
        <w:rPr>
          <w:rStyle w:val="FontStyle13"/>
          <w:rFonts w:ascii="Times New Roman" w:hAnsi="Times New Roman" w:cs="Times New Roman"/>
          <w:b/>
        </w:rPr>
      </w:pPr>
      <w:r w:rsidRPr="002836CE">
        <w:rPr>
          <w:b/>
          <w:color w:val="000000"/>
          <w:sz w:val="22"/>
          <w:szCs w:val="22"/>
          <w:shd w:val="clear" w:color="auto" w:fill="FFFFFF"/>
        </w:rPr>
        <w:t xml:space="preserve">În vederea întocmirii cat mai corecte și complete a ofertei tehnice, operatorii economici </w:t>
      </w:r>
      <w:r w:rsidR="004E625A" w:rsidRPr="002836CE">
        <w:rPr>
          <w:b/>
          <w:color w:val="000000"/>
          <w:sz w:val="22"/>
          <w:szCs w:val="22"/>
          <w:shd w:val="clear" w:color="auto" w:fill="FFFFFF"/>
        </w:rPr>
        <w:t xml:space="preserve">sunt obligati </w:t>
      </w:r>
      <w:r w:rsidR="0030043F" w:rsidRPr="002836CE">
        <w:rPr>
          <w:rStyle w:val="FontStyle13"/>
          <w:rFonts w:ascii="Times New Roman" w:hAnsi="Times New Roman" w:cs="Times New Roman"/>
          <w:b/>
        </w:rPr>
        <w:t xml:space="preserve"> sa viziteze  amplasamentul lucrarii  in data de 10.0</w:t>
      </w:r>
      <w:r w:rsidR="00EE129D">
        <w:rPr>
          <w:rStyle w:val="FontStyle13"/>
          <w:rFonts w:ascii="Times New Roman" w:hAnsi="Times New Roman" w:cs="Times New Roman"/>
          <w:b/>
        </w:rPr>
        <w:t>6</w:t>
      </w:r>
      <w:bookmarkStart w:id="0" w:name="_GoBack"/>
      <w:bookmarkEnd w:id="0"/>
      <w:r w:rsidR="0030043F" w:rsidRPr="002836CE">
        <w:rPr>
          <w:rStyle w:val="FontStyle13"/>
          <w:rFonts w:ascii="Times New Roman" w:hAnsi="Times New Roman" w:cs="Times New Roman"/>
          <w:b/>
        </w:rPr>
        <w:t>.2022,intre orele 0</w:t>
      </w:r>
      <w:r w:rsidR="004E625A" w:rsidRPr="002836CE">
        <w:rPr>
          <w:rStyle w:val="FontStyle13"/>
          <w:rFonts w:ascii="Times New Roman" w:hAnsi="Times New Roman" w:cs="Times New Roman"/>
          <w:b/>
        </w:rPr>
        <w:t>8</w:t>
      </w:r>
      <w:r w:rsidR="0030043F" w:rsidRPr="002836CE">
        <w:rPr>
          <w:rStyle w:val="FontStyle13"/>
          <w:rFonts w:ascii="Times New Roman" w:hAnsi="Times New Roman" w:cs="Times New Roman"/>
          <w:b/>
        </w:rPr>
        <w:t xml:space="preserve">.00-13.30, </w:t>
      </w:r>
      <w:r w:rsidR="004E625A" w:rsidRPr="002836CE">
        <w:rPr>
          <w:b/>
          <w:color w:val="000000"/>
          <w:sz w:val="22"/>
          <w:szCs w:val="22"/>
          <w:shd w:val="clear" w:color="auto" w:fill="FFFFFF"/>
        </w:rPr>
        <w:t xml:space="preserve">situat in </w:t>
      </w:r>
      <w:r w:rsidR="004E625A" w:rsidRPr="002836CE">
        <w:rPr>
          <w:b/>
          <w:i/>
          <w:sz w:val="22"/>
          <w:szCs w:val="22"/>
        </w:rPr>
        <w:t>Comuna Floresti,Sat Calinesti, Str. Principala, nr. 153,Judetul Prahova ,</w:t>
      </w:r>
      <w:r w:rsidR="0030043F" w:rsidRPr="002836CE">
        <w:rPr>
          <w:rStyle w:val="FontStyle13"/>
          <w:rFonts w:ascii="Times New Roman" w:hAnsi="Times New Roman" w:cs="Times New Roman"/>
          <w:b/>
        </w:rPr>
        <w:t>in caz contrar oferta depusa nu  va fi acceptata</w:t>
      </w:r>
      <w:r w:rsidR="004E625A" w:rsidRPr="002836CE">
        <w:rPr>
          <w:rStyle w:val="FontStyle13"/>
          <w:rFonts w:ascii="Times New Roman" w:hAnsi="Times New Roman" w:cs="Times New Roman"/>
          <w:b/>
        </w:rPr>
        <w:t>. In urma vizitarii amplasamentului se va incheia c</w:t>
      </w:r>
      <w:r w:rsidR="0030043F" w:rsidRPr="002836CE">
        <w:rPr>
          <w:rStyle w:val="FontStyle13"/>
          <w:rFonts w:ascii="Times New Roman" w:hAnsi="Times New Roman" w:cs="Times New Roman"/>
          <w:b/>
        </w:rPr>
        <w:t>u reprezentantul unitatii beneficiare, un proces verbal de vizitare amplasament</w:t>
      </w:r>
      <w:r w:rsidR="004E625A" w:rsidRPr="002836CE">
        <w:rPr>
          <w:rStyle w:val="FontStyle13"/>
          <w:rFonts w:ascii="Times New Roman" w:hAnsi="Times New Roman" w:cs="Times New Roman"/>
          <w:b/>
        </w:rPr>
        <w:t xml:space="preserve"> .</w:t>
      </w:r>
    </w:p>
    <w:p w:rsidR="002836CE" w:rsidRPr="002836CE" w:rsidRDefault="002836CE" w:rsidP="004E625A">
      <w:pPr>
        <w:ind w:firstLine="720"/>
        <w:jc w:val="both"/>
        <w:rPr>
          <w:bCs/>
          <w:sz w:val="22"/>
          <w:szCs w:val="22"/>
        </w:rPr>
      </w:pPr>
    </w:p>
    <w:p w:rsidR="00463965" w:rsidRDefault="00242745" w:rsidP="006F30BB">
      <w:pPr>
        <w:jc w:val="both"/>
        <w:rPr>
          <w:b/>
          <w:sz w:val="22"/>
          <w:szCs w:val="22"/>
        </w:rPr>
      </w:pPr>
      <w:r w:rsidRPr="002836CE">
        <w:rPr>
          <w:b/>
          <w:sz w:val="22"/>
          <w:szCs w:val="22"/>
        </w:rPr>
        <w:t>5</w:t>
      </w:r>
      <w:r w:rsidR="00463965" w:rsidRPr="002836CE">
        <w:rPr>
          <w:b/>
          <w:sz w:val="22"/>
          <w:szCs w:val="22"/>
        </w:rPr>
        <w:t xml:space="preserve">. </w:t>
      </w:r>
      <w:r w:rsidR="00463965" w:rsidRPr="002836CE">
        <w:rPr>
          <w:sz w:val="22"/>
          <w:szCs w:val="22"/>
        </w:rPr>
        <w:t xml:space="preserve"> </w:t>
      </w:r>
      <w:r w:rsidR="00463965" w:rsidRPr="002836CE">
        <w:rPr>
          <w:b/>
          <w:sz w:val="22"/>
          <w:szCs w:val="22"/>
        </w:rPr>
        <w:t>Criteriul de atribuire</w:t>
      </w:r>
      <w:r w:rsidR="009450D0" w:rsidRPr="002836CE">
        <w:rPr>
          <w:sz w:val="22"/>
          <w:szCs w:val="22"/>
        </w:rPr>
        <w:t>:</w:t>
      </w:r>
      <w:r w:rsidR="00463965" w:rsidRPr="002836CE">
        <w:rPr>
          <w:b/>
          <w:sz w:val="22"/>
          <w:szCs w:val="22"/>
        </w:rPr>
        <w:t xml:space="preserve"> </w:t>
      </w:r>
      <w:r w:rsidR="00463965" w:rsidRPr="002836CE">
        <w:rPr>
          <w:b/>
          <w:i/>
          <w:sz w:val="22"/>
          <w:szCs w:val="22"/>
        </w:rPr>
        <w:t>preţul cel mai scăzut</w:t>
      </w:r>
      <w:r w:rsidR="009450D0" w:rsidRPr="002836CE">
        <w:rPr>
          <w:b/>
          <w:sz w:val="22"/>
          <w:szCs w:val="22"/>
        </w:rPr>
        <w:t xml:space="preserve"> </w:t>
      </w:r>
      <w:r w:rsidR="002836CE">
        <w:rPr>
          <w:b/>
          <w:sz w:val="22"/>
          <w:szCs w:val="22"/>
        </w:rPr>
        <w:t xml:space="preserve"> </w:t>
      </w:r>
      <w:r w:rsidR="009450D0" w:rsidRPr="002836CE">
        <w:rPr>
          <w:sz w:val="22"/>
          <w:szCs w:val="22"/>
        </w:rPr>
        <w:t>în conformitate cu prevederile art.187, alin. (3), lit. a) din Legea nr. 98/2016</w:t>
      </w:r>
      <w:r w:rsidR="00463965" w:rsidRPr="002836CE">
        <w:rPr>
          <w:b/>
          <w:sz w:val="22"/>
          <w:szCs w:val="22"/>
        </w:rPr>
        <w:t>.</w:t>
      </w:r>
    </w:p>
    <w:p w:rsidR="002836CE" w:rsidRPr="002836CE" w:rsidRDefault="002836CE" w:rsidP="006F30BB">
      <w:pPr>
        <w:jc w:val="both"/>
        <w:rPr>
          <w:b/>
          <w:sz w:val="22"/>
          <w:szCs w:val="22"/>
          <w:u w:val="single"/>
        </w:rPr>
      </w:pPr>
    </w:p>
    <w:p w:rsidR="00463965" w:rsidRDefault="00242745" w:rsidP="006F30BB">
      <w:pPr>
        <w:spacing w:before="120" w:after="120"/>
        <w:ind w:right="-1"/>
        <w:jc w:val="both"/>
        <w:rPr>
          <w:sz w:val="22"/>
          <w:szCs w:val="22"/>
        </w:rPr>
      </w:pPr>
      <w:r w:rsidRPr="002836CE">
        <w:rPr>
          <w:b/>
          <w:bCs/>
          <w:sz w:val="22"/>
          <w:szCs w:val="22"/>
        </w:rPr>
        <w:t>6</w:t>
      </w:r>
      <w:r w:rsidR="00463965" w:rsidRPr="002836CE">
        <w:rPr>
          <w:b/>
          <w:bCs/>
          <w:sz w:val="22"/>
          <w:szCs w:val="22"/>
        </w:rPr>
        <w:t xml:space="preserve">. Adresa la care se transmit ofertele: </w:t>
      </w:r>
      <w:r w:rsidR="00463965" w:rsidRPr="002836CE">
        <w:rPr>
          <w:sz w:val="22"/>
          <w:szCs w:val="22"/>
        </w:rPr>
        <w:t>Direcția Generală de Asistență Socială și Protecția Copilului Prahova, Ploiești, Șos. Vestului, nr. 14-16 -  la Registratura (</w:t>
      </w:r>
      <w:r w:rsidR="009454CF" w:rsidRPr="002836CE">
        <w:rPr>
          <w:sz w:val="22"/>
          <w:szCs w:val="22"/>
        </w:rPr>
        <w:t>parter</w:t>
      </w:r>
      <w:r w:rsidR="00463965" w:rsidRPr="002836CE">
        <w:rPr>
          <w:sz w:val="22"/>
          <w:szCs w:val="22"/>
        </w:rPr>
        <w:t xml:space="preserve">, cam. </w:t>
      </w:r>
      <w:r w:rsidR="009454CF" w:rsidRPr="002836CE">
        <w:rPr>
          <w:sz w:val="22"/>
          <w:szCs w:val="22"/>
        </w:rPr>
        <w:t>2</w:t>
      </w:r>
      <w:r w:rsidR="00463965" w:rsidRPr="002836CE">
        <w:rPr>
          <w:sz w:val="22"/>
          <w:szCs w:val="22"/>
        </w:rPr>
        <w:t>).</w:t>
      </w:r>
    </w:p>
    <w:p w:rsidR="002836CE" w:rsidRPr="002836CE" w:rsidRDefault="002836CE" w:rsidP="006F30BB">
      <w:pPr>
        <w:spacing w:before="120" w:after="120"/>
        <w:ind w:right="-1"/>
        <w:jc w:val="both"/>
        <w:rPr>
          <w:sz w:val="22"/>
          <w:szCs w:val="22"/>
        </w:rPr>
      </w:pPr>
    </w:p>
    <w:p w:rsidR="007C218E" w:rsidRDefault="00242745" w:rsidP="006F30BB">
      <w:pPr>
        <w:spacing w:before="120" w:after="120"/>
        <w:ind w:right="-1"/>
        <w:jc w:val="both"/>
        <w:rPr>
          <w:b/>
          <w:bCs/>
          <w:sz w:val="22"/>
          <w:szCs w:val="22"/>
        </w:rPr>
      </w:pPr>
      <w:r w:rsidRPr="002836CE">
        <w:rPr>
          <w:b/>
          <w:bCs/>
          <w:sz w:val="22"/>
          <w:szCs w:val="22"/>
        </w:rPr>
        <w:t>7</w:t>
      </w:r>
      <w:r w:rsidR="00463965" w:rsidRPr="002836CE">
        <w:rPr>
          <w:b/>
          <w:bCs/>
          <w:sz w:val="22"/>
          <w:szCs w:val="22"/>
        </w:rPr>
        <w:t xml:space="preserve">.  Data şi ora limită de depunere a ofertelor : </w:t>
      </w:r>
      <w:r w:rsidR="004D6333" w:rsidRPr="002836CE">
        <w:rPr>
          <w:b/>
          <w:bCs/>
          <w:sz w:val="22"/>
          <w:szCs w:val="22"/>
        </w:rPr>
        <w:t>14</w:t>
      </w:r>
      <w:r w:rsidR="009454CF" w:rsidRPr="002836CE">
        <w:rPr>
          <w:b/>
          <w:bCs/>
          <w:sz w:val="22"/>
          <w:szCs w:val="22"/>
        </w:rPr>
        <w:t>.0</w:t>
      </w:r>
      <w:r w:rsidR="004D6333" w:rsidRPr="002836CE">
        <w:rPr>
          <w:b/>
          <w:bCs/>
          <w:sz w:val="22"/>
          <w:szCs w:val="22"/>
        </w:rPr>
        <w:t>6</w:t>
      </w:r>
      <w:r w:rsidR="009454CF" w:rsidRPr="002836CE">
        <w:rPr>
          <w:b/>
          <w:bCs/>
          <w:sz w:val="22"/>
          <w:szCs w:val="22"/>
        </w:rPr>
        <w:t>.2022</w:t>
      </w:r>
      <w:r w:rsidR="00510147" w:rsidRPr="002836CE">
        <w:rPr>
          <w:b/>
          <w:bCs/>
          <w:sz w:val="22"/>
          <w:szCs w:val="22"/>
        </w:rPr>
        <w:t>,</w:t>
      </w:r>
      <w:r w:rsidR="0019484F" w:rsidRPr="002836CE">
        <w:rPr>
          <w:b/>
          <w:bCs/>
          <w:sz w:val="22"/>
          <w:szCs w:val="22"/>
        </w:rPr>
        <w:t xml:space="preserve"> ora </w:t>
      </w:r>
      <w:r w:rsidR="002836CE">
        <w:rPr>
          <w:b/>
          <w:bCs/>
          <w:sz w:val="22"/>
          <w:szCs w:val="22"/>
        </w:rPr>
        <w:t>09.00</w:t>
      </w:r>
      <w:r w:rsidR="00FE333C" w:rsidRPr="002836CE">
        <w:rPr>
          <w:b/>
          <w:bCs/>
          <w:sz w:val="22"/>
          <w:szCs w:val="22"/>
        </w:rPr>
        <w:t xml:space="preserve"> </w:t>
      </w:r>
      <w:r w:rsidR="0019484F" w:rsidRPr="002836CE">
        <w:rPr>
          <w:b/>
          <w:bCs/>
          <w:sz w:val="22"/>
          <w:szCs w:val="22"/>
          <w:vertAlign w:val="superscript"/>
        </w:rPr>
        <w:t>00</w:t>
      </w:r>
      <w:r w:rsidR="0019484F" w:rsidRPr="002836CE">
        <w:rPr>
          <w:b/>
          <w:bCs/>
          <w:sz w:val="22"/>
          <w:szCs w:val="22"/>
        </w:rPr>
        <w:t>.</w:t>
      </w:r>
    </w:p>
    <w:p w:rsidR="002836CE" w:rsidRPr="002836CE" w:rsidRDefault="002836CE" w:rsidP="006F30BB">
      <w:pPr>
        <w:spacing w:before="120" w:after="120"/>
        <w:ind w:right="-1"/>
        <w:jc w:val="both"/>
        <w:rPr>
          <w:b/>
          <w:bCs/>
          <w:color w:val="FF0000"/>
          <w:sz w:val="22"/>
          <w:szCs w:val="22"/>
        </w:rPr>
      </w:pPr>
    </w:p>
    <w:p w:rsidR="00463965" w:rsidRPr="002836CE" w:rsidRDefault="00242745" w:rsidP="006F30BB">
      <w:pPr>
        <w:spacing w:before="120" w:after="120"/>
        <w:ind w:right="-1"/>
        <w:jc w:val="both"/>
        <w:rPr>
          <w:b/>
          <w:sz w:val="22"/>
          <w:szCs w:val="22"/>
        </w:rPr>
      </w:pPr>
      <w:r w:rsidRPr="002836CE">
        <w:rPr>
          <w:b/>
          <w:bCs/>
          <w:sz w:val="22"/>
          <w:szCs w:val="22"/>
        </w:rPr>
        <w:t>8</w:t>
      </w:r>
      <w:r w:rsidR="00463965" w:rsidRPr="002836CE">
        <w:rPr>
          <w:b/>
          <w:bCs/>
          <w:sz w:val="22"/>
          <w:szCs w:val="22"/>
        </w:rPr>
        <w:t xml:space="preserve">. Deschiderea ofertelor va avea loc în data de </w:t>
      </w:r>
      <w:r w:rsidR="004D6333" w:rsidRPr="002836CE">
        <w:rPr>
          <w:b/>
          <w:bCs/>
          <w:sz w:val="22"/>
          <w:szCs w:val="22"/>
        </w:rPr>
        <w:t>14</w:t>
      </w:r>
      <w:r w:rsidR="009454CF" w:rsidRPr="002836CE">
        <w:rPr>
          <w:b/>
          <w:bCs/>
          <w:sz w:val="22"/>
          <w:szCs w:val="22"/>
        </w:rPr>
        <w:t>.0</w:t>
      </w:r>
      <w:r w:rsidR="004D6333" w:rsidRPr="002836CE">
        <w:rPr>
          <w:b/>
          <w:bCs/>
          <w:sz w:val="22"/>
          <w:szCs w:val="22"/>
        </w:rPr>
        <w:t>6</w:t>
      </w:r>
      <w:r w:rsidR="009454CF" w:rsidRPr="002836CE">
        <w:rPr>
          <w:b/>
          <w:bCs/>
          <w:sz w:val="22"/>
          <w:szCs w:val="22"/>
        </w:rPr>
        <w:t>.2022</w:t>
      </w:r>
      <w:r w:rsidR="00463965" w:rsidRPr="002836CE">
        <w:rPr>
          <w:bCs/>
          <w:sz w:val="22"/>
          <w:szCs w:val="22"/>
        </w:rPr>
        <w:t>,</w:t>
      </w:r>
      <w:r w:rsidR="0019484F" w:rsidRPr="002836CE">
        <w:rPr>
          <w:bCs/>
          <w:sz w:val="22"/>
          <w:szCs w:val="22"/>
        </w:rPr>
        <w:t xml:space="preserve"> </w:t>
      </w:r>
      <w:r w:rsidR="0019484F" w:rsidRPr="002836CE">
        <w:rPr>
          <w:b/>
          <w:bCs/>
          <w:sz w:val="22"/>
          <w:szCs w:val="22"/>
        </w:rPr>
        <w:t>ora 11</w:t>
      </w:r>
      <w:r w:rsidR="00FE333C" w:rsidRPr="002836CE">
        <w:rPr>
          <w:b/>
          <w:bCs/>
          <w:sz w:val="22"/>
          <w:szCs w:val="22"/>
        </w:rPr>
        <w:t xml:space="preserve"> </w:t>
      </w:r>
      <w:r w:rsidR="0019484F" w:rsidRPr="002836CE">
        <w:rPr>
          <w:b/>
          <w:bCs/>
          <w:sz w:val="22"/>
          <w:szCs w:val="22"/>
          <w:vertAlign w:val="superscript"/>
        </w:rPr>
        <w:t>00</w:t>
      </w:r>
      <w:r w:rsidR="00463965" w:rsidRPr="002836CE">
        <w:rPr>
          <w:b/>
          <w:bCs/>
          <w:sz w:val="22"/>
          <w:szCs w:val="22"/>
          <w:vertAlign w:val="superscript"/>
        </w:rPr>
        <w:t xml:space="preserve"> </w:t>
      </w:r>
      <w:r w:rsidR="00463965" w:rsidRPr="002836CE">
        <w:rPr>
          <w:bCs/>
          <w:sz w:val="22"/>
          <w:szCs w:val="22"/>
        </w:rPr>
        <w:t>la sediul</w:t>
      </w:r>
      <w:r w:rsidR="00463965" w:rsidRPr="002836CE">
        <w:rPr>
          <w:b/>
          <w:bCs/>
          <w:sz w:val="22"/>
          <w:szCs w:val="22"/>
        </w:rPr>
        <w:t xml:space="preserve"> </w:t>
      </w:r>
      <w:r w:rsidR="00463965" w:rsidRPr="002836CE">
        <w:rPr>
          <w:sz w:val="22"/>
          <w:szCs w:val="22"/>
        </w:rPr>
        <w:t>Direcției Generale de Asistență Socială și Protecția Copilului Prahova, Ploiești, Șos. Vestului, nr. 14-16</w:t>
      </w:r>
      <w:r w:rsidR="00463965" w:rsidRPr="002836CE">
        <w:rPr>
          <w:b/>
          <w:sz w:val="22"/>
          <w:szCs w:val="22"/>
        </w:rPr>
        <w:t>.</w:t>
      </w:r>
    </w:p>
    <w:p w:rsidR="00463965" w:rsidRPr="002836CE" w:rsidRDefault="00463965" w:rsidP="006F30BB">
      <w:pPr>
        <w:spacing w:before="120" w:after="120"/>
        <w:ind w:right="-1"/>
        <w:jc w:val="both"/>
        <w:rPr>
          <w:b/>
          <w:sz w:val="22"/>
          <w:szCs w:val="22"/>
        </w:rPr>
      </w:pPr>
      <w:r w:rsidRPr="002836CE">
        <w:rPr>
          <w:b/>
          <w:sz w:val="22"/>
          <w:szCs w:val="22"/>
        </w:rPr>
        <w:t>Condiții pentru participanții la sedința de deschidere a ofertelor:</w:t>
      </w:r>
    </w:p>
    <w:p w:rsidR="00463965" w:rsidRPr="002836CE" w:rsidRDefault="00463965" w:rsidP="006F30BB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836CE">
        <w:rPr>
          <w:sz w:val="22"/>
          <w:szCs w:val="22"/>
        </w:rPr>
        <w:t>Reprezentanții împuterniciți ai ofertanților vor prezenta documente doveditoare în acest sens (Copie CI și împuternicire, în original)</w:t>
      </w:r>
    </w:p>
    <w:p w:rsidR="00463965" w:rsidRPr="002836CE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22"/>
          <w:szCs w:val="22"/>
          <w:lang w:val="ro-RO"/>
        </w:rPr>
      </w:pPr>
      <w:r w:rsidRPr="002836CE">
        <w:rPr>
          <w:b/>
          <w:noProof w:val="0"/>
          <w:sz w:val="22"/>
          <w:szCs w:val="22"/>
          <w:lang w:val="ro-RO"/>
        </w:rPr>
        <w:t xml:space="preserve"> </w:t>
      </w:r>
    </w:p>
    <w:p w:rsidR="002836CE" w:rsidRPr="002836CE" w:rsidRDefault="002836CE" w:rsidP="002836CE">
      <w:pPr>
        <w:pStyle w:val="DefaultText2"/>
        <w:tabs>
          <w:tab w:val="left" w:pos="284"/>
        </w:tabs>
        <w:jc w:val="both"/>
        <w:rPr>
          <w:rFonts w:eastAsia="Calibri"/>
          <w:b/>
          <w:noProof w:val="0"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9</w:t>
      </w:r>
      <w:r w:rsidRPr="002836CE">
        <w:rPr>
          <w:b/>
          <w:bCs/>
          <w:sz w:val="22"/>
          <w:szCs w:val="22"/>
          <w:lang w:val="ro-RO"/>
        </w:rPr>
        <w:t xml:space="preserve">. </w:t>
      </w:r>
      <w:r w:rsidRPr="002836CE">
        <w:rPr>
          <w:rFonts w:eastAsia="Calibri"/>
          <w:noProof w:val="0"/>
          <w:sz w:val="22"/>
          <w:szCs w:val="22"/>
          <w:lang w:val="ro-RO"/>
        </w:rPr>
        <w:t>Ofertele se vor prezenta în</w:t>
      </w:r>
      <w:r w:rsidRPr="002836CE">
        <w:rPr>
          <w:rFonts w:eastAsia="Calibri"/>
          <w:b/>
          <w:noProof w:val="0"/>
          <w:sz w:val="22"/>
          <w:szCs w:val="22"/>
          <w:lang w:val="ro-RO"/>
        </w:rPr>
        <w:t xml:space="preserve"> colet sigilat</w:t>
      </w:r>
      <w:r w:rsidRPr="002836CE">
        <w:rPr>
          <w:rFonts w:eastAsia="Calibri"/>
          <w:noProof w:val="0"/>
          <w:sz w:val="22"/>
          <w:szCs w:val="22"/>
          <w:lang w:val="ro-RO"/>
        </w:rPr>
        <w:t xml:space="preserve">, marcat cu adresa autorităţii contractante și cu mențiunea privind obiectul achiziţiei. </w:t>
      </w:r>
      <w:r w:rsidRPr="002836CE">
        <w:rPr>
          <w:rFonts w:eastAsia="Calibri"/>
          <w:b/>
          <w:noProof w:val="0"/>
          <w:sz w:val="22"/>
          <w:szCs w:val="22"/>
          <w:lang w:val="ro-RO"/>
        </w:rPr>
        <w:t xml:space="preserve">Coletul (plicul) </w:t>
      </w:r>
      <w:r w:rsidRPr="002836CE">
        <w:rPr>
          <w:rFonts w:eastAsia="Calibri"/>
          <w:noProof w:val="0"/>
          <w:sz w:val="22"/>
          <w:szCs w:val="22"/>
          <w:lang w:val="ro-RO"/>
        </w:rPr>
        <w:t>va fi insotit de</w:t>
      </w:r>
      <w:r w:rsidRPr="002836CE">
        <w:rPr>
          <w:rFonts w:eastAsia="Calibri"/>
          <w:b/>
          <w:noProof w:val="0"/>
          <w:sz w:val="22"/>
          <w:szCs w:val="22"/>
          <w:lang w:val="ro-RO"/>
        </w:rPr>
        <w:t xml:space="preserve"> Formularul nr. 1 – Scrisoarea de inaintare.</w:t>
      </w:r>
    </w:p>
    <w:p w:rsidR="002836CE" w:rsidRPr="002836CE" w:rsidRDefault="002836CE" w:rsidP="002836CE">
      <w:pPr>
        <w:pStyle w:val="DefaultText2"/>
        <w:tabs>
          <w:tab w:val="left" w:pos="284"/>
        </w:tabs>
        <w:jc w:val="both"/>
        <w:rPr>
          <w:rFonts w:eastAsia="Calibri"/>
          <w:b/>
          <w:noProof w:val="0"/>
          <w:sz w:val="22"/>
          <w:szCs w:val="22"/>
          <w:lang w:val="ro-RO"/>
        </w:rPr>
      </w:pPr>
    </w:p>
    <w:p w:rsidR="002836CE" w:rsidRPr="002836CE" w:rsidRDefault="002836CE" w:rsidP="002836CE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2836CE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  <w:lang w:val="en-US"/>
        </w:rPr>
        <w:t>0</w:t>
      </w:r>
      <w:r w:rsidRPr="002836CE">
        <w:rPr>
          <w:b/>
          <w:sz w:val="22"/>
          <w:szCs w:val="22"/>
          <w:lang w:val="en-US"/>
        </w:rPr>
        <w:t xml:space="preserve">. </w:t>
      </w:r>
      <w:proofErr w:type="spellStart"/>
      <w:r w:rsidRPr="002836CE">
        <w:rPr>
          <w:b/>
          <w:sz w:val="22"/>
          <w:szCs w:val="22"/>
          <w:lang w:val="en-US"/>
        </w:rPr>
        <w:t>Condiții</w:t>
      </w:r>
      <w:proofErr w:type="spellEnd"/>
      <w:r w:rsidRPr="002836CE">
        <w:rPr>
          <w:b/>
          <w:sz w:val="22"/>
          <w:szCs w:val="22"/>
          <w:lang w:val="en-US"/>
        </w:rPr>
        <w:t xml:space="preserve"> </w:t>
      </w:r>
      <w:proofErr w:type="spellStart"/>
      <w:r w:rsidRPr="002836CE">
        <w:rPr>
          <w:b/>
          <w:sz w:val="22"/>
          <w:szCs w:val="22"/>
          <w:lang w:val="en-US"/>
        </w:rPr>
        <w:t>pentru</w:t>
      </w:r>
      <w:proofErr w:type="spellEnd"/>
      <w:r w:rsidRPr="002836CE">
        <w:rPr>
          <w:b/>
          <w:sz w:val="22"/>
          <w:szCs w:val="22"/>
          <w:lang w:val="en-US"/>
        </w:rPr>
        <w:t xml:space="preserve"> </w:t>
      </w:r>
      <w:proofErr w:type="spellStart"/>
      <w:r w:rsidRPr="002836CE">
        <w:rPr>
          <w:b/>
          <w:sz w:val="22"/>
          <w:szCs w:val="22"/>
          <w:lang w:val="en-US"/>
        </w:rPr>
        <w:t>participanții</w:t>
      </w:r>
      <w:proofErr w:type="spellEnd"/>
      <w:r w:rsidRPr="002836CE">
        <w:rPr>
          <w:b/>
          <w:sz w:val="22"/>
          <w:szCs w:val="22"/>
          <w:lang w:val="en-US"/>
        </w:rPr>
        <w:t xml:space="preserve"> la </w:t>
      </w:r>
      <w:proofErr w:type="spellStart"/>
      <w:r w:rsidRPr="002836CE">
        <w:rPr>
          <w:b/>
          <w:sz w:val="22"/>
          <w:szCs w:val="22"/>
          <w:lang w:val="en-US"/>
        </w:rPr>
        <w:t>sedința</w:t>
      </w:r>
      <w:proofErr w:type="spellEnd"/>
      <w:r w:rsidRPr="002836CE">
        <w:rPr>
          <w:b/>
          <w:sz w:val="22"/>
          <w:szCs w:val="22"/>
          <w:lang w:val="en-US"/>
        </w:rPr>
        <w:t xml:space="preserve"> de </w:t>
      </w:r>
      <w:proofErr w:type="spellStart"/>
      <w:r w:rsidRPr="002836CE">
        <w:rPr>
          <w:b/>
          <w:sz w:val="22"/>
          <w:szCs w:val="22"/>
          <w:lang w:val="en-US"/>
        </w:rPr>
        <w:t>deschidere</w:t>
      </w:r>
      <w:proofErr w:type="spellEnd"/>
      <w:r w:rsidRPr="002836CE">
        <w:rPr>
          <w:b/>
          <w:sz w:val="22"/>
          <w:szCs w:val="22"/>
          <w:lang w:val="en-US"/>
        </w:rPr>
        <w:t xml:space="preserve"> </w:t>
      </w:r>
      <w:proofErr w:type="gramStart"/>
      <w:r w:rsidRPr="002836CE">
        <w:rPr>
          <w:b/>
          <w:sz w:val="22"/>
          <w:szCs w:val="22"/>
          <w:lang w:val="en-US"/>
        </w:rPr>
        <w:t>a</w:t>
      </w:r>
      <w:proofErr w:type="gramEnd"/>
      <w:r w:rsidRPr="002836CE">
        <w:rPr>
          <w:b/>
          <w:sz w:val="22"/>
          <w:szCs w:val="22"/>
          <w:lang w:val="en-US"/>
        </w:rPr>
        <w:t xml:space="preserve"> </w:t>
      </w:r>
      <w:proofErr w:type="spellStart"/>
      <w:r w:rsidRPr="002836CE">
        <w:rPr>
          <w:b/>
          <w:sz w:val="22"/>
          <w:szCs w:val="22"/>
          <w:lang w:val="en-US"/>
        </w:rPr>
        <w:t>ofertelor</w:t>
      </w:r>
      <w:proofErr w:type="spellEnd"/>
      <w:r w:rsidRPr="002836CE">
        <w:rPr>
          <w:b/>
          <w:sz w:val="22"/>
          <w:szCs w:val="22"/>
          <w:lang w:val="en-US"/>
        </w:rPr>
        <w:t>:</w:t>
      </w:r>
    </w:p>
    <w:p w:rsidR="002836CE" w:rsidRPr="002836CE" w:rsidRDefault="002836CE" w:rsidP="002836CE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proofErr w:type="spellStart"/>
      <w:r w:rsidRPr="002836CE">
        <w:rPr>
          <w:sz w:val="22"/>
          <w:szCs w:val="22"/>
          <w:lang w:val="en-US"/>
        </w:rPr>
        <w:t>Reprezentanții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împuterniciți</w:t>
      </w:r>
      <w:proofErr w:type="spellEnd"/>
      <w:r w:rsidRPr="002836CE">
        <w:rPr>
          <w:sz w:val="22"/>
          <w:szCs w:val="22"/>
          <w:lang w:val="en-US"/>
        </w:rPr>
        <w:t xml:space="preserve"> ai </w:t>
      </w:r>
      <w:proofErr w:type="spellStart"/>
      <w:r w:rsidRPr="002836CE">
        <w:rPr>
          <w:sz w:val="22"/>
          <w:szCs w:val="22"/>
          <w:lang w:val="en-US"/>
        </w:rPr>
        <w:t>ofertanților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vor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prezenta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documente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doveditoare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în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acest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sens</w:t>
      </w:r>
      <w:proofErr w:type="spellEnd"/>
      <w:r w:rsidRPr="002836CE">
        <w:rPr>
          <w:sz w:val="22"/>
          <w:szCs w:val="22"/>
          <w:lang w:val="en-US"/>
        </w:rPr>
        <w:t xml:space="preserve"> (</w:t>
      </w:r>
      <w:proofErr w:type="spellStart"/>
      <w:r w:rsidRPr="002836CE">
        <w:rPr>
          <w:sz w:val="22"/>
          <w:szCs w:val="22"/>
          <w:lang w:val="en-US"/>
        </w:rPr>
        <w:t>Copie</w:t>
      </w:r>
      <w:proofErr w:type="spellEnd"/>
      <w:r w:rsidRPr="002836CE">
        <w:rPr>
          <w:sz w:val="22"/>
          <w:szCs w:val="22"/>
          <w:lang w:val="en-US"/>
        </w:rPr>
        <w:t xml:space="preserve"> CI </w:t>
      </w:r>
      <w:proofErr w:type="spellStart"/>
      <w:r w:rsidRPr="002836CE">
        <w:rPr>
          <w:sz w:val="22"/>
          <w:szCs w:val="22"/>
          <w:lang w:val="en-US"/>
        </w:rPr>
        <w:t>și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împuternicire</w:t>
      </w:r>
      <w:proofErr w:type="spellEnd"/>
      <w:r w:rsidRPr="002836CE">
        <w:rPr>
          <w:sz w:val="22"/>
          <w:szCs w:val="22"/>
          <w:lang w:val="en-US"/>
        </w:rPr>
        <w:t xml:space="preserve">, </w:t>
      </w:r>
      <w:proofErr w:type="spellStart"/>
      <w:r w:rsidRPr="002836CE">
        <w:rPr>
          <w:sz w:val="22"/>
          <w:szCs w:val="22"/>
          <w:lang w:val="en-US"/>
        </w:rPr>
        <w:t>în</w:t>
      </w:r>
      <w:proofErr w:type="spellEnd"/>
      <w:r w:rsidRPr="002836CE">
        <w:rPr>
          <w:sz w:val="22"/>
          <w:szCs w:val="22"/>
          <w:lang w:val="en-US"/>
        </w:rPr>
        <w:t xml:space="preserve"> original, </w:t>
      </w:r>
      <w:proofErr w:type="spellStart"/>
      <w:r w:rsidRPr="002836CE">
        <w:rPr>
          <w:sz w:val="22"/>
          <w:szCs w:val="22"/>
          <w:lang w:val="en-US"/>
        </w:rPr>
        <w:t>dupa</w:t>
      </w:r>
      <w:proofErr w:type="spellEnd"/>
      <w:r w:rsidRPr="002836CE">
        <w:rPr>
          <w:sz w:val="22"/>
          <w:szCs w:val="22"/>
          <w:lang w:val="en-US"/>
        </w:rPr>
        <w:t xml:space="preserve"> </w:t>
      </w:r>
      <w:proofErr w:type="spellStart"/>
      <w:r w:rsidRPr="002836CE">
        <w:rPr>
          <w:sz w:val="22"/>
          <w:szCs w:val="22"/>
          <w:lang w:val="en-US"/>
        </w:rPr>
        <w:t>caz</w:t>
      </w:r>
      <w:proofErr w:type="spellEnd"/>
      <w:r w:rsidRPr="002836CE">
        <w:rPr>
          <w:sz w:val="22"/>
          <w:szCs w:val="22"/>
          <w:lang w:val="en-US"/>
        </w:rPr>
        <w:t>)</w:t>
      </w:r>
    </w:p>
    <w:p w:rsidR="002836CE" w:rsidRPr="002836CE" w:rsidRDefault="002836CE" w:rsidP="002836CE">
      <w:pPr>
        <w:jc w:val="both"/>
        <w:rPr>
          <w:sz w:val="22"/>
          <w:szCs w:val="22"/>
        </w:rPr>
      </w:pPr>
    </w:p>
    <w:p w:rsidR="002836CE" w:rsidRPr="002836CE" w:rsidRDefault="002836CE" w:rsidP="002836CE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2"/>
          <w:szCs w:val="22"/>
          <w:lang w:val="ro-RO"/>
        </w:rPr>
      </w:pPr>
      <w:r w:rsidRPr="002836C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2836CE">
        <w:rPr>
          <w:rFonts w:eastAsia="Calibri"/>
          <w:b/>
          <w:noProof w:val="0"/>
          <w:sz w:val="22"/>
          <w:szCs w:val="22"/>
          <w:lang w:val="ro-RO"/>
        </w:rPr>
        <w:t>. Perioada de timp în care ofertantul trebuie să își mențină oferta valabilă: 90 de zile.</w:t>
      </w:r>
    </w:p>
    <w:p w:rsidR="002836CE" w:rsidRPr="002836CE" w:rsidRDefault="002836CE" w:rsidP="002836CE">
      <w:pPr>
        <w:pStyle w:val="BodyText2"/>
        <w:tabs>
          <w:tab w:val="left" w:pos="0"/>
        </w:tabs>
        <w:spacing w:after="0" w:line="240" w:lineRule="auto"/>
        <w:jc w:val="both"/>
        <w:rPr>
          <w:sz w:val="22"/>
          <w:szCs w:val="22"/>
          <w:lang w:val="en-US"/>
        </w:rPr>
      </w:pPr>
      <w:r w:rsidRPr="002836CE">
        <w:rPr>
          <w:b/>
          <w:sz w:val="22"/>
          <w:szCs w:val="22"/>
        </w:rPr>
        <w:t>Documentația de atribuire a contractului de achiziție este  anexată prezentului anunț.</w:t>
      </w:r>
      <w:r w:rsidRPr="002836CE">
        <w:rPr>
          <w:sz w:val="22"/>
          <w:szCs w:val="22"/>
        </w:rPr>
        <w:t>Eventuale clarificări sau informaţii suplimentare se pot solicita prin e-mail</w:t>
      </w:r>
      <w:r w:rsidRPr="002836CE">
        <w:rPr>
          <w:sz w:val="22"/>
          <w:szCs w:val="22"/>
          <w:lang w:val="fr-FR"/>
        </w:rPr>
        <w:t xml:space="preserve">: </w:t>
      </w:r>
      <w:hyperlink r:id="rId5" w:history="1">
        <w:r w:rsidRPr="002836CE">
          <w:rPr>
            <w:rStyle w:val="Hyperlink"/>
            <w:sz w:val="22"/>
            <w:szCs w:val="22"/>
            <w:lang w:val="fr-FR"/>
          </w:rPr>
          <w:t>dgaspcph.achizitii@gmail.com</w:t>
        </w:r>
      </w:hyperlink>
      <w:r w:rsidRPr="002836CE">
        <w:rPr>
          <w:sz w:val="22"/>
          <w:szCs w:val="22"/>
          <w:lang w:val="en-US"/>
        </w:rPr>
        <w:t xml:space="preserve"> .</w:t>
      </w:r>
    </w:p>
    <w:p w:rsidR="002836CE" w:rsidRPr="002836CE" w:rsidRDefault="002836CE" w:rsidP="002836CE">
      <w:pPr>
        <w:jc w:val="both"/>
        <w:rPr>
          <w:rFonts w:eastAsia="Calibri"/>
          <w:b/>
          <w:bCs/>
          <w:sz w:val="22"/>
          <w:szCs w:val="22"/>
          <w:lang w:val="en-US"/>
        </w:rPr>
      </w:pPr>
      <w:r w:rsidRPr="002836CE">
        <w:rPr>
          <w:rFonts w:eastAsia="Calibri"/>
          <w:sz w:val="22"/>
          <w:szCs w:val="22"/>
          <w:lang w:val="en-US"/>
        </w:rPr>
        <w:t xml:space="preserve">       </w:t>
      </w:r>
      <w:proofErr w:type="spellStart"/>
      <w:r w:rsidRPr="002836CE">
        <w:rPr>
          <w:rFonts w:eastAsia="Calibri"/>
          <w:sz w:val="22"/>
          <w:szCs w:val="22"/>
          <w:lang w:val="en-US"/>
        </w:rPr>
        <w:t>Autoritatea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contractantă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va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răspunde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în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mod </w:t>
      </w:r>
      <w:proofErr w:type="spellStart"/>
      <w:r w:rsidRPr="002836CE">
        <w:rPr>
          <w:rFonts w:eastAsia="Calibri"/>
          <w:sz w:val="22"/>
          <w:szCs w:val="22"/>
          <w:lang w:val="en-US"/>
        </w:rPr>
        <w:t>clar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și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complet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tuturor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solicitărilor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de </w:t>
      </w:r>
      <w:proofErr w:type="spellStart"/>
      <w:r w:rsidRPr="002836CE">
        <w:rPr>
          <w:rFonts w:eastAsia="Calibri"/>
          <w:sz w:val="22"/>
          <w:szCs w:val="22"/>
          <w:lang w:val="en-US"/>
        </w:rPr>
        <w:t>clarificări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sz w:val="22"/>
          <w:szCs w:val="22"/>
          <w:lang w:val="en-US"/>
        </w:rPr>
        <w:t>până</w:t>
      </w:r>
      <w:proofErr w:type="spellEnd"/>
      <w:r w:rsidRPr="002836CE">
        <w:rPr>
          <w:rFonts w:eastAsia="Calibri"/>
          <w:sz w:val="22"/>
          <w:szCs w:val="22"/>
          <w:lang w:val="en-US"/>
        </w:rPr>
        <w:t xml:space="preserve"> la data de </w:t>
      </w:r>
      <w:r w:rsidRPr="002836CE">
        <w:rPr>
          <w:rFonts w:eastAsia="Calibri"/>
          <w:b/>
          <w:sz w:val="22"/>
          <w:szCs w:val="22"/>
          <w:lang w:val="en-US"/>
        </w:rPr>
        <w:t>10</w:t>
      </w:r>
      <w:r w:rsidRPr="002836CE">
        <w:rPr>
          <w:rFonts w:eastAsia="Calibri"/>
          <w:b/>
          <w:bCs/>
          <w:color w:val="000000"/>
          <w:sz w:val="22"/>
          <w:szCs w:val="22"/>
          <w:lang w:val="en-US"/>
        </w:rPr>
        <w:t>.</w:t>
      </w:r>
      <w:r w:rsidRPr="002836CE">
        <w:rPr>
          <w:rFonts w:eastAsia="Calibri"/>
          <w:b/>
          <w:bCs/>
          <w:sz w:val="22"/>
          <w:szCs w:val="22"/>
          <w:lang w:val="en-US"/>
        </w:rPr>
        <w:t>06.2022.</w:t>
      </w:r>
      <w:r w:rsidRPr="002836CE">
        <w:rPr>
          <w:rFonts w:eastAsia="Calibri"/>
          <w:sz w:val="22"/>
          <w:szCs w:val="22"/>
          <w:lang w:val="en-US"/>
        </w:rPr>
        <w:t xml:space="preserve"> R</w:t>
      </w:r>
      <w:r w:rsidRPr="002836CE">
        <w:rPr>
          <w:rFonts w:eastAsia="Calibri"/>
          <w:sz w:val="22"/>
          <w:szCs w:val="22"/>
        </w:rPr>
        <w:t>ă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spunsurile</w:t>
      </w:r>
      <w:proofErr w:type="spellEnd"/>
      <w:r w:rsidRPr="002836CE">
        <w:rPr>
          <w:rFonts w:eastAsia="Calibri"/>
          <w:color w:val="000000"/>
          <w:sz w:val="22"/>
          <w:szCs w:val="22"/>
          <w:lang w:val="en-US"/>
        </w:rPr>
        <w:t xml:space="preserve"> la 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clarificări</w:t>
      </w:r>
      <w:proofErr w:type="spellEnd"/>
      <w:r w:rsidRPr="002836CE">
        <w:rPr>
          <w:rFonts w:eastAsia="Calibri"/>
          <w:color w:val="000000"/>
          <w:sz w:val="22"/>
          <w:szCs w:val="22"/>
          <w:lang w:val="en-US"/>
        </w:rPr>
        <w:t xml:space="preserve"> se 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vor</w:t>
      </w:r>
      <w:proofErr w:type="spellEnd"/>
      <w:r w:rsidRPr="002836CE"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posta</w:t>
      </w:r>
      <w:proofErr w:type="spellEnd"/>
      <w:r w:rsidRPr="002836CE"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atașat</w:t>
      </w:r>
      <w:proofErr w:type="spellEnd"/>
      <w:r w:rsidRPr="002836CE"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anunțului</w:t>
      </w:r>
      <w:proofErr w:type="spellEnd"/>
      <w:r w:rsidRPr="002836CE"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publicat</w:t>
      </w:r>
      <w:proofErr w:type="spellEnd"/>
      <w:r w:rsidRPr="002836CE">
        <w:rPr>
          <w:rFonts w:eastAsia="Calibri"/>
          <w:color w:val="000000"/>
          <w:sz w:val="22"/>
          <w:szCs w:val="22"/>
          <w:lang w:val="en-US"/>
        </w:rPr>
        <w:t xml:space="preserve"> pe site-ul </w:t>
      </w:r>
      <w:proofErr w:type="spellStart"/>
      <w:r w:rsidRPr="002836CE">
        <w:rPr>
          <w:rFonts w:eastAsia="Calibri"/>
          <w:color w:val="000000"/>
          <w:sz w:val="22"/>
          <w:szCs w:val="22"/>
          <w:lang w:val="en-US"/>
        </w:rPr>
        <w:t>propriu</w:t>
      </w:r>
      <w:proofErr w:type="spellEnd"/>
      <w:r w:rsidRPr="002836CE">
        <w:rPr>
          <w:sz w:val="22"/>
          <w:szCs w:val="22"/>
          <w:lang w:val="fr-FR"/>
        </w:rPr>
        <w:t xml:space="preserve"> </w:t>
      </w:r>
      <w:hyperlink r:id="rId6" w:history="1">
        <w:r w:rsidRPr="002836CE">
          <w:rPr>
            <w:rStyle w:val="Hyperlink"/>
            <w:sz w:val="22"/>
            <w:szCs w:val="22"/>
            <w:lang w:val="fr-FR"/>
          </w:rPr>
          <w:t>www.copilprahova.ro</w:t>
        </w:r>
      </w:hyperlink>
      <w:r w:rsidRPr="002836CE">
        <w:rPr>
          <w:rFonts w:eastAsia="Calibri"/>
          <w:b/>
          <w:bCs/>
          <w:sz w:val="22"/>
          <w:szCs w:val="22"/>
          <w:lang w:val="en-US"/>
        </w:rPr>
        <w:t xml:space="preserve"> </w:t>
      </w:r>
      <w:r w:rsidRPr="002836CE">
        <w:rPr>
          <w:rFonts w:eastAsia="Calibri"/>
          <w:bCs/>
          <w:sz w:val="22"/>
          <w:szCs w:val="22"/>
          <w:lang w:val="en-US"/>
        </w:rPr>
        <w:t xml:space="preserve">, </w:t>
      </w:r>
      <w:r w:rsidRPr="002836CE">
        <w:rPr>
          <w:rFonts w:eastAsia="Calibri"/>
          <w:b/>
          <w:bCs/>
          <w:sz w:val="22"/>
          <w:szCs w:val="22"/>
          <w:lang w:val="en-US"/>
        </w:rPr>
        <w:t xml:space="preserve">cu </w:t>
      </w:r>
      <w:proofErr w:type="spellStart"/>
      <w:r w:rsidRPr="002836CE">
        <w:rPr>
          <w:rFonts w:eastAsia="Calibri"/>
          <w:b/>
          <w:bCs/>
          <w:sz w:val="22"/>
          <w:szCs w:val="22"/>
          <w:lang w:val="en-US"/>
        </w:rPr>
        <w:t>mentiunea</w:t>
      </w:r>
      <w:proofErr w:type="spellEnd"/>
      <w:r w:rsidRPr="002836CE">
        <w:rPr>
          <w:rFonts w:eastAsia="Calibri"/>
          <w:b/>
          <w:bCs/>
          <w:sz w:val="22"/>
          <w:szCs w:val="22"/>
          <w:lang w:val="en-US"/>
        </w:rPr>
        <w:t xml:space="preserve"> c</w:t>
      </w:r>
      <w:r w:rsidRPr="002836CE">
        <w:rPr>
          <w:rFonts w:eastAsia="Calibri"/>
          <w:b/>
          <w:bCs/>
          <w:sz w:val="22"/>
          <w:szCs w:val="22"/>
        </w:rPr>
        <w:t xml:space="preserve">ă </w:t>
      </w:r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de la 1 </w:t>
      </w:r>
      <w:proofErr w:type="spellStart"/>
      <w:r w:rsidRPr="002836CE">
        <w:rPr>
          <w:rFonts w:eastAsia="Calibri"/>
          <w:b/>
          <w:color w:val="000000"/>
          <w:sz w:val="22"/>
          <w:szCs w:val="22"/>
          <w:lang w:val="en-US"/>
        </w:rPr>
        <w:t>iunie</w:t>
      </w:r>
      <w:proofErr w:type="spellEnd"/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 2022 </w:t>
      </w:r>
      <w:proofErr w:type="spellStart"/>
      <w:r w:rsidRPr="002836CE">
        <w:rPr>
          <w:rFonts w:eastAsia="Calibri"/>
          <w:b/>
          <w:color w:val="000000"/>
          <w:sz w:val="22"/>
          <w:szCs w:val="22"/>
          <w:lang w:val="en-US"/>
        </w:rPr>
        <w:t>institutia</w:t>
      </w:r>
      <w:proofErr w:type="spellEnd"/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b/>
          <w:color w:val="000000"/>
          <w:sz w:val="22"/>
          <w:szCs w:val="22"/>
          <w:lang w:val="en-US"/>
        </w:rPr>
        <w:t>va</w:t>
      </w:r>
      <w:proofErr w:type="spellEnd"/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836CE">
        <w:rPr>
          <w:rFonts w:eastAsia="Calibri"/>
          <w:b/>
          <w:color w:val="000000"/>
          <w:sz w:val="22"/>
          <w:szCs w:val="22"/>
          <w:lang w:val="en-US"/>
        </w:rPr>
        <w:t>avea</w:t>
      </w:r>
      <w:proofErr w:type="spellEnd"/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val="en-US"/>
        </w:rPr>
        <w:t xml:space="preserve"> </w:t>
      </w:r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un </w:t>
      </w:r>
      <w:proofErr w:type="spellStart"/>
      <w:r w:rsidRPr="002836CE">
        <w:rPr>
          <w:rFonts w:eastAsia="Calibri"/>
          <w:b/>
          <w:color w:val="000000"/>
          <w:sz w:val="22"/>
          <w:szCs w:val="22"/>
          <w:lang w:val="en-US"/>
        </w:rPr>
        <w:t>nou</w:t>
      </w:r>
      <w:proofErr w:type="spellEnd"/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 site cu </w:t>
      </w:r>
      <w:proofErr w:type="spellStart"/>
      <w:r w:rsidRPr="002836CE">
        <w:rPr>
          <w:rFonts w:eastAsia="Calibri"/>
          <w:b/>
          <w:color w:val="000000"/>
          <w:sz w:val="22"/>
          <w:szCs w:val="22"/>
          <w:lang w:val="en-US"/>
        </w:rPr>
        <w:t>adresa</w:t>
      </w:r>
      <w:proofErr w:type="spellEnd"/>
      <w:r w:rsidRPr="002836CE">
        <w:rPr>
          <w:rFonts w:eastAsia="Calibri"/>
          <w:b/>
          <w:color w:val="000000"/>
          <w:sz w:val="22"/>
          <w:szCs w:val="22"/>
          <w:lang w:val="en-US"/>
        </w:rPr>
        <w:t xml:space="preserve">: </w:t>
      </w:r>
      <w:hyperlink r:id="rId7" w:history="1">
        <w:r w:rsidRPr="002836CE">
          <w:rPr>
            <w:rStyle w:val="Hyperlink"/>
            <w:b/>
            <w:sz w:val="22"/>
            <w:szCs w:val="22"/>
          </w:rPr>
          <w:t>www.dgaspcph.ro</w:t>
        </w:r>
      </w:hyperlink>
      <w:r w:rsidRPr="002836CE">
        <w:rPr>
          <w:b/>
          <w:sz w:val="22"/>
          <w:szCs w:val="22"/>
        </w:rPr>
        <w:t xml:space="preserve">, </w:t>
      </w:r>
      <w:r w:rsidRPr="002836CE">
        <w:rPr>
          <w:b/>
          <w:sz w:val="22"/>
          <w:szCs w:val="22"/>
          <w:lang w:val="fr-FR"/>
        </w:rPr>
        <w:t xml:space="preserve">la </w:t>
      </w:r>
      <w:proofErr w:type="spellStart"/>
      <w:r w:rsidRPr="002836CE">
        <w:rPr>
          <w:b/>
          <w:sz w:val="22"/>
          <w:szCs w:val="22"/>
          <w:lang w:val="fr-FR"/>
        </w:rPr>
        <w:t>secţiunea</w:t>
      </w:r>
      <w:proofErr w:type="spellEnd"/>
      <w:r w:rsidRPr="002836CE">
        <w:rPr>
          <w:b/>
          <w:sz w:val="22"/>
          <w:szCs w:val="22"/>
          <w:lang w:val="fr-FR"/>
        </w:rPr>
        <w:t xml:space="preserve"> </w:t>
      </w:r>
      <w:proofErr w:type="spellStart"/>
      <w:r w:rsidRPr="002836CE">
        <w:rPr>
          <w:b/>
          <w:sz w:val="22"/>
          <w:szCs w:val="22"/>
          <w:lang w:val="fr-FR"/>
        </w:rPr>
        <w:t>Anunţuri</w:t>
      </w:r>
      <w:proofErr w:type="spellEnd"/>
      <w:r w:rsidRPr="002836CE">
        <w:rPr>
          <w:b/>
          <w:sz w:val="22"/>
          <w:szCs w:val="22"/>
          <w:lang w:val="fr-FR"/>
        </w:rPr>
        <w:t xml:space="preserve"> </w:t>
      </w:r>
      <w:proofErr w:type="spellStart"/>
      <w:r w:rsidRPr="002836CE">
        <w:rPr>
          <w:b/>
          <w:sz w:val="22"/>
          <w:szCs w:val="22"/>
          <w:lang w:val="fr-FR"/>
        </w:rPr>
        <w:t>achiziţii</w:t>
      </w:r>
      <w:proofErr w:type="spellEnd"/>
      <w:r w:rsidRPr="002836CE">
        <w:rPr>
          <w:b/>
          <w:sz w:val="22"/>
          <w:szCs w:val="22"/>
          <w:lang w:val="fr-FR"/>
        </w:rPr>
        <w:t xml:space="preserve">.   </w:t>
      </w: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9454CF" w:rsidRPr="002836CE" w:rsidRDefault="009454CF" w:rsidP="009454CF">
      <w:pPr>
        <w:pStyle w:val="NoSpacing"/>
        <w:ind w:left="270" w:right="-1"/>
        <w:rPr>
          <w:rFonts w:ascii="Times New Roman" w:hAnsi="Times New Roman"/>
          <w:sz w:val="20"/>
          <w:szCs w:val="20"/>
          <w:lang w:val="fr-FR"/>
        </w:rPr>
      </w:pPr>
    </w:p>
    <w:p w:rsidR="00463965" w:rsidRPr="002836CE" w:rsidRDefault="00463965" w:rsidP="006F30BB">
      <w:pPr>
        <w:pStyle w:val="NoSpacing"/>
        <w:ind w:left="270" w:right="-1"/>
        <w:rPr>
          <w:rFonts w:ascii="Times New Roman" w:hAnsi="Times New Roman"/>
          <w:sz w:val="20"/>
          <w:szCs w:val="20"/>
        </w:rPr>
      </w:pPr>
      <w:proofErr w:type="spellStart"/>
      <w:r w:rsidRPr="002836CE">
        <w:rPr>
          <w:rFonts w:ascii="Times New Roman" w:hAnsi="Times New Roman"/>
          <w:sz w:val="20"/>
          <w:szCs w:val="20"/>
        </w:rPr>
        <w:t>Întocmit</w:t>
      </w:r>
      <w:proofErr w:type="spellEnd"/>
      <w:r w:rsidRPr="002836CE">
        <w:rPr>
          <w:rFonts w:ascii="Times New Roman" w:hAnsi="Times New Roman"/>
          <w:sz w:val="20"/>
          <w:szCs w:val="20"/>
        </w:rPr>
        <w:t>:</w:t>
      </w:r>
    </w:p>
    <w:p w:rsidR="00C03875" w:rsidRPr="002836CE" w:rsidRDefault="009454CF" w:rsidP="008D1C05">
      <w:pPr>
        <w:pStyle w:val="NoSpacing"/>
        <w:ind w:left="270" w:right="-1"/>
        <w:rPr>
          <w:sz w:val="20"/>
          <w:szCs w:val="20"/>
        </w:rPr>
      </w:pPr>
      <w:r w:rsidRPr="002836CE">
        <w:rPr>
          <w:rFonts w:ascii="Times New Roman" w:hAnsi="Times New Roman"/>
          <w:sz w:val="20"/>
          <w:szCs w:val="20"/>
        </w:rPr>
        <w:t xml:space="preserve">Inspector de </w:t>
      </w:r>
      <w:proofErr w:type="spellStart"/>
      <w:r w:rsidRPr="002836CE">
        <w:rPr>
          <w:rFonts w:ascii="Times New Roman" w:hAnsi="Times New Roman"/>
          <w:sz w:val="20"/>
          <w:szCs w:val="20"/>
        </w:rPr>
        <w:t>specialitate</w:t>
      </w:r>
      <w:proofErr w:type="spellEnd"/>
      <w:r w:rsidRPr="002836CE">
        <w:rPr>
          <w:rFonts w:ascii="Times New Roman" w:hAnsi="Times New Roman"/>
          <w:sz w:val="20"/>
          <w:szCs w:val="20"/>
        </w:rPr>
        <w:t xml:space="preserve"> -</w:t>
      </w:r>
      <w:proofErr w:type="spellStart"/>
      <w:r w:rsidRPr="002836CE">
        <w:rPr>
          <w:rFonts w:ascii="Times New Roman" w:hAnsi="Times New Roman"/>
          <w:sz w:val="20"/>
          <w:szCs w:val="20"/>
        </w:rPr>
        <w:t>Scortaru</w:t>
      </w:r>
      <w:proofErr w:type="spellEnd"/>
      <w:r w:rsidRPr="002836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36CE">
        <w:rPr>
          <w:rFonts w:ascii="Times New Roman" w:hAnsi="Times New Roman"/>
          <w:sz w:val="20"/>
          <w:szCs w:val="20"/>
        </w:rPr>
        <w:t>Ionut</w:t>
      </w:r>
      <w:proofErr w:type="spellEnd"/>
      <w:r w:rsidR="00463965" w:rsidRPr="002836CE">
        <w:rPr>
          <w:rFonts w:ascii="Times New Roman" w:hAnsi="Times New Roman"/>
          <w:sz w:val="20"/>
          <w:szCs w:val="20"/>
        </w:rPr>
        <w:t xml:space="preserve"> </w:t>
      </w:r>
    </w:p>
    <w:sectPr w:rsidR="00C03875" w:rsidRPr="002836CE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36CE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6A2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3F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C1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1E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377BA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333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25A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0E80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E7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29D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6295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30043F"/>
    <w:rPr>
      <w:rFonts w:ascii="Arial" w:hAnsi="Arial" w:cs="Arial" w:hint="default"/>
      <w:sz w:val="22"/>
      <w:szCs w:val="22"/>
    </w:rPr>
  </w:style>
  <w:style w:type="character" w:customStyle="1" w:styleId="FontStyle16">
    <w:name w:val="Font Style16"/>
    <w:uiPriority w:val="99"/>
    <w:rsid w:val="0030043F"/>
    <w:rPr>
      <w:rFonts w:ascii="Arial" w:hAnsi="Arial" w:cs="Arial" w:hint="default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2836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836CE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aspcph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pilprahova.ro" TargetMode="Externa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37</cp:revision>
  <dcterms:created xsi:type="dcterms:W3CDTF">2016-09-15T09:29:00Z</dcterms:created>
  <dcterms:modified xsi:type="dcterms:W3CDTF">2022-06-09T07:38:00Z</dcterms:modified>
</cp:coreProperties>
</file>